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0A06" w14:textId="6D2C51CF" w:rsidR="00F23A3A" w:rsidRPr="00F23A3A" w:rsidRDefault="00F23A3A" w:rsidP="00F23A3A">
      <w:pPr>
        <w:rPr>
          <w:rFonts w:ascii="Arial" w:eastAsiaTheme="majorEastAsia" w:hAnsi="Arial" w:cs="Arial"/>
          <w:b/>
          <w:bCs/>
          <w:color w:val="92D050"/>
          <w:sz w:val="40"/>
          <w:szCs w:val="40"/>
        </w:rPr>
      </w:pPr>
    </w:p>
    <w:p w14:paraId="799B3031" w14:textId="1094D356" w:rsidR="00F23A3A" w:rsidRPr="00881D94" w:rsidRDefault="007F3F77" w:rsidP="00883DAB">
      <w:pPr>
        <w:jc w:val="center"/>
        <w:rPr>
          <w:rFonts w:ascii="Arial" w:eastAsiaTheme="majorEastAsia" w:hAnsi="Arial" w:cs="Arial"/>
          <w:b/>
          <w:bCs/>
          <w:color w:val="83AF23"/>
          <w:sz w:val="40"/>
          <w:szCs w:val="40"/>
        </w:rPr>
      </w:pPr>
      <w:r>
        <w:rPr>
          <w:rFonts w:ascii="Arial" w:eastAsiaTheme="majorEastAsia" w:hAnsi="Arial" w:cs="Arial"/>
          <w:b/>
          <w:bCs/>
          <w:color w:val="83AF23"/>
          <w:sz w:val="40"/>
          <w:szCs w:val="40"/>
        </w:rPr>
        <w:t>Terminbestätigung der Disputation</w:t>
      </w:r>
    </w:p>
    <w:p w14:paraId="7D4B2D4D" w14:textId="77777777" w:rsidR="007F3F77" w:rsidRDefault="007F3F77" w:rsidP="007F3F77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zur Vorlage beim Promotionsbüro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WiSo</w:t>
      </w:r>
      <w:proofErr w:type="spellEnd"/>
      <w:r>
        <w:rPr>
          <w:rFonts w:ascii="Times New Roman" w:hAnsi="Times New Roman" w:cs="Times New Roman"/>
          <w:sz w:val="24"/>
          <w:szCs w:val="24"/>
        </w:rPr>
        <w:t>-Fakultät</w:t>
      </w:r>
    </w:p>
    <w:p w14:paraId="4815D6A9" w14:textId="77777777" w:rsidR="007F3F77" w:rsidRPr="00310EF4" w:rsidRDefault="007F3F77" w:rsidP="007F3F77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Mundorf</w:t>
      </w:r>
      <w:r w:rsidRPr="004B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(promotion@wiso.uni-koeln.de)</w:t>
      </w:r>
    </w:p>
    <w:p w14:paraId="08D8FC9F" w14:textId="77777777" w:rsidR="007F3F77" w:rsidRDefault="007F3F77" w:rsidP="007F3F7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01078" w14:textId="77777777" w:rsidR="007F3F77" w:rsidRDefault="007F3F77" w:rsidP="007F3F77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Disputation kann frühestens 4 Wochen nach Eingang der Gutachten (im Original mit Unterschrift oder als unterschriebenes PDF) sowie der Terminbestätigung der Disputation (durch die Doktorandin bzw. den Doktoranden) im Promotionsbüro durchgeführt werden.</w:t>
      </w:r>
    </w:p>
    <w:p w14:paraId="0B64819F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D62D1" w14:textId="77777777" w:rsidR="007F3F77" w:rsidRDefault="007F3F77" w:rsidP="007F3F7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Vor- und Zuname der </w:t>
      </w:r>
      <w:r>
        <w:rPr>
          <w:rFonts w:ascii="Times New Roman" w:hAnsi="Times New Roman" w:cs="Times New Roman"/>
          <w:sz w:val="24"/>
          <w:szCs w:val="24"/>
        </w:rPr>
        <w:br/>
        <w:t>Doktorandin bzw. des Doktoranden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4754AC4A" w14:textId="77777777" w:rsidR="007F3F77" w:rsidRDefault="007F3F77" w:rsidP="007F3F7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26DD9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der Prüfung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591CE4F0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B37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Wochentag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24FD9642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1F45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Uhrzeit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7B0E63DE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A38A0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Prüfungsart</w:t>
      </w:r>
    </w:p>
    <w:p w14:paraId="72FB516D" w14:textId="77777777" w:rsidR="007F3F77" w:rsidRDefault="007F3F77" w:rsidP="007F3F77">
      <w:pPr>
        <w:pStyle w:val="Listenabsatz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40F0">
        <w:rPr>
          <w:rFonts w:ascii="Times New Roman" w:hAnsi="Times New Roman" w:cs="Times New Roman"/>
          <w:sz w:val="24"/>
          <w:szCs w:val="24"/>
        </w:rPr>
        <w:t>Präsenzprüfung (</w:t>
      </w:r>
      <w:r>
        <w:rPr>
          <w:rFonts w:ascii="Times New Roman" w:hAnsi="Times New Roman" w:cs="Times New Roman"/>
          <w:sz w:val="24"/>
          <w:szCs w:val="24"/>
        </w:rPr>
        <w:t xml:space="preserve">hierfür sind die Vorgaben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UzK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 berücksichtigen –z.B. zertifizierter Prüfungsraum, Maskenpflicht)</w:t>
      </w:r>
    </w:p>
    <w:bookmarkEnd w:id="0"/>
    <w:p w14:paraId="2E6FB3D1" w14:textId="65C01AF2" w:rsidR="007F3F77" w:rsidRDefault="007F3F77" w:rsidP="007F3F77">
      <w:pPr>
        <w:pStyle w:val="Listenabsatz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Online-Prüfung: zoom-Konferenz</w:t>
      </w:r>
      <w:r w:rsidR="00CC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 107/2021)</w:t>
      </w:r>
    </w:p>
    <w:p w14:paraId="0E521E17" w14:textId="77777777" w:rsidR="007F3F77" w:rsidRPr="000C40F0" w:rsidRDefault="007F3F77" w:rsidP="007F3F77">
      <w:pPr>
        <w:pStyle w:val="Listenabsatz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Datenschutzinformationen habe ich zur Kenntnis genommen</w:t>
      </w:r>
    </w:p>
    <w:p w14:paraId="7F58FE91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F2F2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6E18A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74AB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Prüfungsort</w:t>
      </w:r>
      <w:r>
        <w:rPr>
          <w:rFonts w:ascii="Times New Roman" w:hAnsi="Times New Roman" w:cs="Times New Roman"/>
          <w:sz w:val="24"/>
          <w:szCs w:val="24"/>
        </w:rPr>
        <w:tab/>
        <w:t>Universität zu Köln</w:t>
      </w:r>
    </w:p>
    <w:p w14:paraId="21FB2C2C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A62F6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Institut/Seminar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44133C14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9466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Anschrift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31EDCB52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DE075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Raum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65B8AFE9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15B74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5AD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B583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979B6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5DF4C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4BA3" w14:textId="2A2F0A2B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Prüfungskommission</w:t>
      </w:r>
    </w:p>
    <w:p w14:paraId="03F29F62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92D0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Vorsitzende*r der Prüfungskommission___________________________________________</w:t>
      </w:r>
    </w:p>
    <w:p w14:paraId="5FA1F2E9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0AE68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Referent*in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465FBCD9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CAE57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Korreferent*in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6A1933D1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CE90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Evtl. 2. Korreferent*in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02324AE6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01233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14A9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0519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Fakultätsöffentlichkeit</w:t>
      </w:r>
    </w:p>
    <w:p w14:paraId="3D27D30B" w14:textId="77777777" w:rsidR="007F3F77" w:rsidRDefault="007F3F77" w:rsidP="007F3F77">
      <w:pPr>
        <w:pStyle w:val="Listenabsatz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E5">
        <w:rPr>
          <w:rFonts w:ascii="Times New Roman" w:hAnsi="Times New Roman" w:cs="Times New Roman"/>
          <w:sz w:val="24"/>
          <w:szCs w:val="24"/>
        </w:rPr>
        <w:t xml:space="preserve">Die Disputation ist fakultätsöffentlich, d.h. die Mitglieder der Fakultät können bei der Disputation anwesend sein. </w:t>
      </w:r>
    </w:p>
    <w:p w14:paraId="3BD83320" w14:textId="77777777" w:rsidR="007F3F77" w:rsidRDefault="007F3F77" w:rsidP="007F3F77">
      <w:pPr>
        <w:pStyle w:val="Listenabsatz"/>
        <w:numPr>
          <w:ilvl w:val="0"/>
          <w:numId w:val="1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4BE5">
        <w:rPr>
          <w:rFonts w:ascii="Times New Roman" w:hAnsi="Times New Roman" w:cs="Times New Roman"/>
          <w:sz w:val="24"/>
          <w:szCs w:val="24"/>
        </w:rPr>
        <w:t xml:space="preserve">ie Fakultätsöffentlichkeit </w:t>
      </w:r>
      <w:r>
        <w:rPr>
          <w:rFonts w:ascii="Times New Roman" w:hAnsi="Times New Roman" w:cs="Times New Roman"/>
          <w:sz w:val="24"/>
          <w:szCs w:val="24"/>
        </w:rPr>
        <w:t xml:space="preserve">ist </w:t>
      </w:r>
      <w:r w:rsidRPr="00584BE5">
        <w:rPr>
          <w:rFonts w:ascii="Times New Roman" w:hAnsi="Times New Roman" w:cs="Times New Roman"/>
          <w:sz w:val="24"/>
          <w:szCs w:val="24"/>
        </w:rPr>
        <w:t xml:space="preserve">ausgeschlossen, es </w:t>
      </w:r>
      <w:r>
        <w:rPr>
          <w:rFonts w:ascii="Times New Roman" w:hAnsi="Times New Roman" w:cs="Times New Roman"/>
          <w:sz w:val="24"/>
          <w:szCs w:val="24"/>
        </w:rPr>
        <w:t>ist nur den Hochschullehrer*i</w:t>
      </w:r>
      <w:r w:rsidRPr="00584BE5">
        <w:rPr>
          <w:rFonts w:ascii="Times New Roman" w:hAnsi="Times New Roman" w:cs="Times New Roman"/>
          <w:sz w:val="24"/>
          <w:szCs w:val="24"/>
        </w:rPr>
        <w:t xml:space="preserve">nnen der </w:t>
      </w:r>
      <w:proofErr w:type="spellStart"/>
      <w:r w:rsidRPr="00584BE5">
        <w:rPr>
          <w:rFonts w:ascii="Times New Roman" w:hAnsi="Times New Roman" w:cs="Times New Roman"/>
          <w:sz w:val="24"/>
          <w:szCs w:val="24"/>
        </w:rPr>
        <w:t>WiSo</w:t>
      </w:r>
      <w:proofErr w:type="spellEnd"/>
      <w:r w:rsidRPr="00584BE5">
        <w:rPr>
          <w:rFonts w:ascii="Times New Roman" w:hAnsi="Times New Roman" w:cs="Times New Roman"/>
          <w:sz w:val="24"/>
          <w:szCs w:val="24"/>
        </w:rPr>
        <w:t xml:space="preserve">-Fakultät gestattet, an der Disputation teilzunehmen. </w:t>
      </w:r>
    </w:p>
    <w:p w14:paraId="702E1C34" w14:textId="77777777" w:rsidR="007F3F77" w:rsidRDefault="007F3F77" w:rsidP="007F3F77">
      <w:pPr>
        <w:pStyle w:val="Listenabsatz"/>
        <w:tabs>
          <w:tab w:val="left" w:pos="3402"/>
        </w:tabs>
        <w:spacing w:after="0" w:line="240" w:lineRule="auto"/>
        <w:ind w:left="4128"/>
        <w:jc w:val="both"/>
        <w:rPr>
          <w:rFonts w:ascii="Times New Roman" w:hAnsi="Times New Roman" w:cs="Times New Roman"/>
          <w:sz w:val="24"/>
          <w:szCs w:val="24"/>
        </w:rPr>
      </w:pPr>
    </w:p>
    <w:p w14:paraId="33FCDEF8" w14:textId="77777777" w:rsidR="007F3F77" w:rsidRPr="00584BE5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E5">
        <w:rPr>
          <w:rFonts w:ascii="Times New Roman" w:hAnsi="Times New Roman" w:cs="Times New Roman"/>
          <w:sz w:val="24"/>
          <w:szCs w:val="24"/>
        </w:rPr>
        <w:t>Bei fakultätsöffentlichen Disputationen Ansprechpartner</w:t>
      </w:r>
      <w:r>
        <w:rPr>
          <w:rFonts w:ascii="Times New Roman" w:hAnsi="Times New Roman" w:cs="Times New Roman"/>
          <w:sz w:val="24"/>
          <w:szCs w:val="24"/>
        </w:rPr>
        <w:t>*i</w:t>
      </w:r>
      <w:r w:rsidRPr="00584BE5">
        <w:rPr>
          <w:rFonts w:ascii="Times New Roman" w:hAnsi="Times New Roman" w:cs="Times New Roman"/>
          <w:sz w:val="24"/>
          <w:szCs w:val="24"/>
        </w:rPr>
        <w:t xml:space="preserve">n für die Anmeldungen: </w:t>
      </w:r>
    </w:p>
    <w:p w14:paraId="07028F1D" w14:textId="77777777" w:rsidR="007F3F77" w:rsidRDefault="007F3F77" w:rsidP="007F3F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8F5CC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Vor- und Zuname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0C3A57AC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Tel.-Nr.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35421CAE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E-Mail-Adresse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445305B8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F3AC3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o.g. Termin und die Prüfungsart ist verbindlich und mit allen am Prüfungsverfahren beteiligten Personen abgesprochen. Die Vorgaben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UzK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der Fakultät werden beachtet.</w:t>
      </w:r>
    </w:p>
    <w:p w14:paraId="234E194B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D0C8B" w14:textId="1B7451FC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EF30" w14:textId="58D9D895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A54B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6F01D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76442F" w14:textId="77777777" w:rsidR="007F3F77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Ort,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Unterschrift</w:t>
      </w:r>
    </w:p>
    <w:p w14:paraId="312262AB" w14:textId="77777777" w:rsidR="007F3F77" w:rsidRPr="000C40F0" w:rsidRDefault="007F3F77" w:rsidP="007F3F77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C40F0">
        <w:rPr>
          <w:rFonts w:ascii="Times New Roman" w:hAnsi="Times New Roman" w:cs="Times New Roman"/>
        </w:rPr>
        <w:t>Diese Bestätigung muss vier Wochen vor dem Disputationstermin im Promotionsbüro vorliegen.</w:t>
      </w:r>
    </w:p>
    <w:p w14:paraId="6186C842" w14:textId="77777777" w:rsidR="00485A86" w:rsidRPr="0007593D" w:rsidRDefault="00485A86" w:rsidP="0007593D">
      <w:pPr>
        <w:rPr>
          <w:rFonts w:ascii="Arial" w:hAnsi="Arial" w:cs="Arial"/>
        </w:rPr>
      </w:pPr>
    </w:p>
    <w:sectPr w:rsidR="00485A86" w:rsidRPr="0007593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3391" w14:textId="77777777" w:rsidR="00F57B61" w:rsidRDefault="00F57B61" w:rsidP="00EB4895">
      <w:pPr>
        <w:spacing w:after="0" w:line="240" w:lineRule="auto"/>
      </w:pPr>
      <w:r>
        <w:separator/>
      </w:r>
    </w:p>
  </w:endnote>
  <w:endnote w:type="continuationSeparator" w:id="0">
    <w:p w14:paraId="2D8DCE3E" w14:textId="77777777" w:rsidR="00F57B61" w:rsidRDefault="00F57B61" w:rsidP="00EB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B50B" w14:textId="77777777" w:rsidR="008870E4" w:rsidRPr="00A412A8" w:rsidRDefault="008870E4" w:rsidP="00A412A8">
    <w:pPr>
      <w:pStyle w:val="Fuzeile"/>
      <w:rPr>
        <w:sz w:val="20"/>
        <w:szCs w:val="20"/>
      </w:rPr>
    </w:pPr>
  </w:p>
  <w:p w14:paraId="3C0F45C8" w14:textId="77777777" w:rsidR="00EB4895" w:rsidRPr="00A412A8" w:rsidRDefault="00EB4895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11AE" w14:textId="77777777" w:rsidR="00F57B61" w:rsidRDefault="00F57B61" w:rsidP="00EB4895">
      <w:pPr>
        <w:spacing w:after="0" w:line="240" w:lineRule="auto"/>
      </w:pPr>
      <w:r>
        <w:separator/>
      </w:r>
    </w:p>
  </w:footnote>
  <w:footnote w:type="continuationSeparator" w:id="0">
    <w:p w14:paraId="46EE5678" w14:textId="77777777" w:rsidR="00F57B61" w:rsidRDefault="00F57B61" w:rsidP="00EB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5445" w14:textId="77777777" w:rsidR="00881D94" w:rsidRDefault="00881D94" w:rsidP="00881D94">
    <w:pPr>
      <w:spacing w:before="69" w:after="0" w:line="240" w:lineRule="auto"/>
      <w:ind w:right="-20"/>
      <w:jc w:val="center"/>
      <w:rPr>
        <w:rFonts w:ascii="Arial Narrow" w:eastAsia="Myriad Pro" w:hAnsi="Arial Narrow" w:cs="Arial"/>
        <w:color w:val="84BE3E"/>
        <w:sz w:val="20"/>
        <w:szCs w:val="20"/>
        <w:lang w:val="en-US"/>
      </w:rPr>
    </w:pPr>
    <w:r>
      <w:rPr>
        <w:rFonts w:ascii="Arial Narrow" w:eastAsia="Myriad Pro" w:hAnsi="Arial Narrow" w:cs="Arial"/>
        <w:noProof/>
        <w:color w:val="84BE3E"/>
        <w:sz w:val="20"/>
        <w:szCs w:val="20"/>
        <w:lang w:eastAsia="de-DE"/>
      </w:rPr>
      <w:drawing>
        <wp:inline distT="0" distB="0" distL="0" distR="0" wp14:anchorId="510585DF" wp14:editId="647D38E0">
          <wp:extent cx="3162300" cy="1345548"/>
          <wp:effectExtent l="0" t="0" r="0" b="762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364" cy="139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07A"/>
    <w:multiLevelType w:val="hybridMultilevel"/>
    <w:tmpl w:val="0A6E9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0C1"/>
    <w:multiLevelType w:val="hybridMultilevel"/>
    <w:tmpl w:val="63508568"/>
    <w:lvl w:ilvl="0" w:tplc="0C683F7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690D47"/>
    <w:multiLevelType w:val="hybridMultilevel"/>
    <w:tmpl w:val="8B002982"/>
    <w:lvl w:ilvl="0" w:tplc="2C029BCC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A094570"/>
    <w:multiLevelType w:val="hybridMultilevel"/>
    <w:tmpl w:val="1FEE3F04"/>
    <w:lvl w:ilvl="0" w:tplc="9252B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4D0A"/>
    <w:multiLevelType w:val="hybridMultilevel"/>
    <w:tmpl w:val="8FB6B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49A1"/>
    <w:multiLevelType w:val="hybridMultilevel"/>
    <w:tmpl w:val="EAEE3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8284A"/>
    <w:multiLevelType w:val="hybridMultilevel"/>
    <w:tmpl w:val="CB10D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41E7"/>
    <w:multiLevelType w:val="hybridMultilevel"/>
    <w:tmpl w:val="E06C5162"/>
    <w:lvl w:ilvl="0" w:tplc="0407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8" w15:restartNumberingAfterBreak="0">
    <w:nsid w:val="57BA4118"/>
    <w:multiLevelType w:val="hybridMultilevel"/>
    <w:tmpl w:val="7B8E6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03B"/>
    <w:multiLevelType w:val="hybridMultilevel"/>
    <w:tmpl w:val="A5A8A4A6"/>
    <w:lvl w:ilvl="0" w:tplc="18E8F4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1BB1"/>
    <w:multiLevelType w:val="hybridMultilevel"/>
    <w:tmpl w:val="2D06AA16"/>
    <w:lvl w:ilvl="0" w:tplc="9252B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E"/>
    <w:rsid w:val="000442AB"/>
    <w:rsid w:val="0007593D"/>
    <w:rsid w:val="00082501"/>
    <w:rsid w:val="000E3EBB"/>
    <w:rsid w:val="000E6AEB"/>
    <w:rsid w:val="001B0A8F"/>
    <w:rsid w:val="0022078A"/>
    <w:rsid w:val="002B196C"/>
    <w:rsid w:val="002D0F83"/>
    <w:rsid w:val="003134A0"/>
    <w:rsid w:val="00333EA4"/>
    <w:rsid w:val="003A1A64"/>
    <w:rsid w:val="003D195E"/>
    <w:rsid w:val="003E21C5"/>
    <w:rsid w:val="003F1A2D"/>
    <w:rsid w:val="00456734"/>
    <w:rsid w:val="004629F5"/>
    <w:rsid w:val="00485A86"/>
    <w:rsid w:val="005178A7"/>
    <w:rsid w:val="0054787E"/>
    <w:rsid w:val="005C072C"/>
    <w:rsid w:val="00624F89"/>
    <w:rsid w:val="006915B3"/>
    <w:rsid w:val="00720BD2"/>
    <w:rsid w:val="00730B12"/>
    <w:rsid w:val="007337AF"/>
    <w:rsid w:val="007873D4"/>
    <w:rsid w:val="007E5888"/>
    <w:rsid w:val="007F3F77"/>
    <w:rsid w:val="008461D0"/>
    <w:rsid w:val="00881D94"/>
    <w:rsid w:val="00883DAB"/>
    <w:rsid w:val="008870E4"/>
    <w:rsid w:val="008C3316"/>
    <w:rsid w:val="008F3E89"/>
    <w:rsid w:val="00920A70"/>
    <w:rsid w:val="0095736B"/>
    <w:rsid w:val="00974BB3"/>
    <w:rsid w:val="009B4BBA"/>
    <w:rsid w:val="009D4C8C"/>
    <w:rsid w:val="009E38B6"/>
    <w:rsid w:val="009E3BC9"/>
    <w:rsid w:val="009F1AEA"/>
    <w:rsid w:val="00A01362"/>
    <w:rsid w:val="00A338FA"/>
    <w:rsid w:val="00A412A8"/>
    <w:rsid w:val="00A62854"/>
    <w:rsid w:val="00A94828"/>
    <w:rsid w:val="00AC76F2"/>
    <w:rsid w:val="00AD658D"/>
    <w:rsid w:val="00AF2C52"/>
    <w:rsid w:val="00B11CC7"/>
    <w:rsid w:val="00B3721C"/>
    <w:rsid w:val="00B91175"/>
    <w:rsid w:val="00C63628"/>
    <w:rsid w:val="00C7511B"/>
    <w:rsid w:val="00CC03A4"/>
    <w:rsid w:val="00D5772E"/>
    <w:rsid w:val="00D64434"/>
    <w:rsid w:val="00D9704E"/>
    <w:rsid w:val="00DA7279"/>
    <w:rsid w:val="00DD26DE"/>
    <w:rsid w:val="00E32FBB"/>
    <w:rsid w:val="00E534C5"/>
    <w:rsid w:val="00EB4895"/>
    <w:rsid w:val="00F23A3A"/>
    <w:rsid w:val="00F44DB9"/>
    <w:rsid w:val="00F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083CAD"/>
  <w15:docId w15:val="{97307925-B48F-440E-8982-F48992F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72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B4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895"/>
  </w:style>
  <w:style w:type="paragraph" w:styleId="Fuzeile">
    <w:name w:val="footer"/>
    <w:basedOn w:val="Standard"/>
    <w:link w:val="FuzeileZchn"/>
    <w:uiPriority w:val="99"/>
    <w:unhideWhenUsed/>
    <w:rsid w:val="00EB48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895"/>
  </w:style>
  <w:style w:type="paragraph" w:styleId="NurText">
    <w:name w:val="Plain Text"/>
    <w:basedOn w:val="Standard"/>
    <w:link w:val="NurTextZchn"/>
    <w:uiPriority w:val="99"/>
    <w:semiHidden/>
    <w:unhideWhenUsed/>
    <w:rsid w:val="001B0A8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0A8F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B9117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58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58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E588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0E6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C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C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DED6-24EF-426A-BB32-4814F199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 Daniel</dc:creator>
  <cp:lastModifiedBy>Mundorf Martina</cp:lastModifiedBy>
  <cp:revision>3</cp:revision>
  <cp:lastPrinted>2021-01-19T07:13:00Z</cp:lastPrinted>
  <dcterms:created xsi:type="dcterms:W3CDTF">2021-10-22T06:37:00Z</dcterms:created>
  <dcterms:modified xsi:type="dcterms:W3CDTF">2021-10-22T07:01:00Z</dcterms:modified>
</cp:coreProperties>
</file>